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F5" w:rsidRPr="00D83ACE" w:rsidRDefault="00BC7AA4" w:rsidP="00F86AF5">
      <w:pPr>
        <w:ind w:left="7200"/>
      </w:pPr>
      <w:r>
        <w:rPr>
          <w:b/>
          <w:sz w:val="28"/>
          <w:szCs w:val="28"/>
        </w:rPr>
        <w:t xml:space="preserve">                                                     </w:t>
      </w:r>
      <w:r w:rsidR="00F86AF5">
        <w:rPr>
          <w:b/>
          <w:sz w:val="28"/>
          <w:szCs w:val="28"/>
        </w:rPr>
        <w:t xml:space="preserve"> </w:t>
      </w:r>
      <w:r w:rsidR="00F86AF5">
        <w:t>Приложение</w:t>
      </w:r>
      <w:r w:rsidR="00CA25AE">
        <w:t xml:space="preserve"> </w:t>
      </w:r>
    </w:p>
    <w:p w:rsidR="00F86AF5" w:rsidRPr="00D83ACE" w:rsidRDefault="00F86AF5" w:rsidP="00F86AF5">
      <w:pPr>
        <w:ind w:left="7200"/>
      </w:pPr>
      <w:r>
        <w:t xml:space="preserve">                                                               </w:t>
      </w:r>
      <w:r w:rsidRPr="00D83ACE">
        <w:t xml:space="preserve">к решению Совета депутатов </w:t>
      </w:r>
    </w:p>
    <w:p w:rsidR="00F86AF5" w:rsidRPr="00D83ACE" w:rsidRDefault="00F86AF5" w:rsidP="00F86AF5">
      <w:pPr>
        <w:ind w:left="7200"/>
      </w:pPr>
      <w:r>
        <w:t xml:space="preserve">                                                               </w:t>
      </w:r>
      <w:r w:rsidRPr="00D83ACE">
        <w:t xml:space="preserve">городского поселения </w:t>
      </w:r>
      <w:proofErr w:type="gramStart"/>
      <w:r w:rsidRPr="00D83ACE">
        <w:t>Октябрьское</w:t>
      </w:r>
      <w:proofErr w:type="gramEnd"/>
    </w:p>
    <w:p w:rsidR="00F86AF5" w:rsidRDefault="00F86AF5" w:rsidP="00F86AF5">
      <w:pPr>
        <w:ind w:left="7200"/>
      </w:pPr>
      <w:r>
        <w:t xml:space="preserve">                                       </w:t>
      </w:r>
      <w:r w:rsidR="00F5481B">
        <w:t xml:space="preserve">                        от </w:t>
      </w:r>
      <w:r w:rsidR="00FB23B7">
        <w:t>«__</w:t>
      </w:r>
      <w:r w:rsidR="00CA25AE">
        <w:t>_</w:t>
      </w:r>
      <w:r w:rsidR="00FB23B7">
        <w:t>»___________</w:t>
      </w:r>
      <w:r w:rsidR="00F5481B">
        <w:t xml:space="preserve"> </w:t>
      </w:r>
      <w:r w:rsidR="00505A38">
        <w:t>201</w:t>
      </w:r>
      <w:r w:rsidR="00FB23B7">
        <w:t xml:space="preserve">8 </w:t>
      </w:r>
      <w:r w:rsidR="00F5481B">
        <w:t xml:space="preserve">г. № </w:t>
      </w:r>
      <w:r w:rsidR="00FB23B7">
        <w:t>___</w:t>
      </w:r>
    </w:p>
    <w:p w:rsidR="005F0A06" w:rsidRPr="005F0A06" w:rsidRDefault="00BC7AA4" w:rsidP="005F0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5F0A0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5F0A0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5F0A0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5F0A06" w:rsidRPr="00BC7AA4" w:rsidRDefault="005F0A06" w:rsidP="005F0A06">
      <w:pPr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СТРУКТУРА                                      </w:t>
      </w:r>
      <w:r>
        <w:t xml:space="preserve">    </w:t>
      </w:r>
      <w:bookmarkStart w:id="0" w:name="_GoBack"/>
      <w:bookmarkEnd w:id="0"/>
      <w:r>
        <w:t xml:space="preserve">          </w:t>
      </w:r>
    </w:p>
    <w:p w:rsidR="005F0A06" w:rsidRPr="00B150B7" w:rsidRDefault="005F0A06" w:rsidP="005C0CB5">
      <w:pPr>
        <w:tabs>
          <w:tab w:val="left" w:pos="11057"/>
        </w:tabs>
        <w:jc w:val="center"/>
      </w:pPr>
      <w:r>
        <w:rPr>
          <w:sz w:val="28"/>
          <w:szCs w:val="28"/>
        </w:rPr>
        <w:t>а</w:t>
      </w:r>
      <w:r w:rsidRPr="00BC07A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поселения</w:t>
      </w:r>
      <w:r w:rsidRPr="006F6EFB">
        <w:rPr>
          <w:color w:val="FFFFFF"/>
          <w:sz w:val="28"/>
          <w:szCs w:val="28"/>
        </w:rPr>
        <w:t>..</w:t>
      </w:r>
      <w:proofErr w:type="gramStart"/>
      <w:r>
        <w:rPr>
          <w:sz w:val="28"/>
          <w:szCs w:val="28"/>
        </w:rPr>
        <w:t>Октябрьское</w:t>
      </w:r>
      <w:proofErr w:type="gramEnd"/>
      <w:r w:rsidR="00FE1F34">
        <w:rPr>
          <w:noProof/>
        </w:rPr>
      </w:r>
      <w:r w:rsidR="00FE1F34" w:rsidRPr="00FE1F34">
        <w:rPr>
          <w:noProof/>
        </w:rPr>
        <w:pict>
          <v:group id="_x0000_s1027" editas="canvas" style="width:756.85pt;height:367.85pt;mso-position-horizontal-relative:char;mso-position-vertical-relative:line" coordsize="96119,467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96119;height:46716;visibility:visible;mso-wrap-style:square">
              <v:fill o:detectmouseclick="t"/>
              <v:path o:connecttype="none"/>
            </v:shape>
            <v:rect id="Rectangle 30" o:spid="_x0000_s1029" style="position:absolute;left:38861;top:2286;width:20520;height:4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<v:textbox style="mso-next-textbox:#Rectangle 30">
                <w:txbxContent>
                  <w:p w:rsidR="005F0A06" w:rsidRPr="00B807D2" w:rsidRDefault="005F0A06" w:rsidP="00FB23B7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B807D2">
                      <w:rPr>
                        <w:b/>
                        <w:sz w:val="32"/>
                        <w:szCs w:val="32"/>
                      </w:rPr>
                      <w:t>Глава поселения</w:t>
                    </w:r>
                  </w:p>
                </w:txbxContent>
              </v:textbox>
            </v:rect>
            <v:rect id="Rectangle 31" o:spid="_x0000_s1030" style="position:absolute;left:2284;top:13719;width:30865;height: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<v:textbox style="mso-next-textbox:#Rectangle 31">
                <w:txbxContent>
                  <w:p w:rsidR="005C0CB5" w:rsidRPr="002E09C3" w:rsidRDefault="005C0CB5" w:rsidP="005C0CB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Отдел имущественных, земельных отношений и благоустройства</w:t>
                    </w:r>
                  </w:p>
                  <w:p w:rsidR="005F0A06" w:rsidRPr="00B807D2" w:rsidRDefault="005F0A06" w:rsidP="00FB23B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Rectangle 32" o:spid="_x0000_s1031" style="position:absolute;left:34899;top:13593;width:26191;height:5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<v:textbox style="mso-next-textbox:#Rectangle 32">
                <w:txbxContent>
                  <w:p w:rsidR="005F0A06" w:rsidRPr="00B807D2" w:rsidRDefault="00FB23B7" w:rsidP="00FB23B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Организационно-правовой сектор</w:t>
                    </w:r>
                  </w:p>
                </w:txbxContent>
              </v:textbox>
            </v:rect>
            <v:rect id="Rectangle 33" o:spid="_x0000_s1032" style="position:absolute;left:58902;top:23329;width:15526;height:5391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<v:textbox style="mso-next-textbox:#Rectangle 33">
                <w:txbxContent>
                  <w:p w:rsidR="005F0A06" w:rsidRPr="00A338A6" w:rsidRDefault="00FB23B7" w:rsidP="00FB23B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Инспектор ВУС</w:t>
                    </w:r>
                  </w:p>
                </w:txbxContent>
              </v:textbox>
            </v:rect>
            <v:line id="Line 39" o:spid="_x0000_s1033" style="position:absolute;flip:x;visibility:visible;mso-wrap-style:square" from="47488,6859" to="47496,13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K/wAAAANoAAAAPAAAAZHJzL2Rvd25yZXYueG1sRE9Na8JA&#10;EL0X/A/LFHoJddOK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73MSv8AAAADaAAAADwAAAAAA&#10;AAAAAAAAAAAHAgAAZHJzL2Rvd25yZXYueG1sUEsFBgAAAAADAAMAtwAAAPQCAAAAAA==&#10;">
              <v:stroke endarrow="block"/>
            </v:line>
            <v:line id="Line 40" o:spid="_x0000_s1034" style="position:absolute;flip:y;visibility:visible;mso-wrap-style:square" from="59378,4572" to="87235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<v:line id="Line 41" o:spid="_x0000_s1035" style="position:absolute;flip:x;visibility:visible;mso-wrap-style:square" from="15999,4573" to="38861,4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<v:line id="Line 42" o:spid="_x0000_s1036" style="position:absolute;visibility:visible;mso-wrap-style:square" from="15999,4573" to="16007,13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<v:stroke endarrow="block"/>
            </v:line>
            <v:line id="Line 43" o:spid="_x0000_s1037" style="position:absolute;visibility:visible;mso-wrap-style:square" from="65379,4394" to="65380,22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<v:stroke endarrow="block"/>
            </v:line>
            <v:line id="Line 53" o:spid="_x0000_s1038" style="position:absolute;visibility:visible;mso-wrap-style:square" from="87233,4478" to="87249,13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<v:stroke endarrow="block"/>
            </v:line>
            <v:rect id="Rectangle 51" o:spid="_x0000_s1026" style="position:absolute;left:70713;top:13722;width:23717;height:5715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">
              <v:textbox style="mso-next-textbox:#Rectangle 51">
                <w:txbxContent>
                  <w:p w:rsidR="00505A38" w:rsidRPr="00CA25AE" w:rsidRDefault="00CA25AE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Бюджетный сектор</w:t>
                    </w:r>
                  </w:p>
                  <w:p w:rsidR="00505A38" w:rsidRPr="00505A38" w:rsidRDefault="00505A38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EF1C08" w:rsidRDefault="00EF1C08" w:rsidP="005F0A06"/>
    <w:p w:rsidR="005C0CB5" w:rsidRDefault="005C0CB5" w:rsidP="005F0A06"/>
    <w:p w:rsidR="00CA25AE" w:rsidRPr="00B150B7" w:rsidRDefault="005C0CB5" w:rsidP="00CA25AE">
      <w:pPr>
        <w:ind w:left="7200"/>
      </w:pPr>
      <w:r>
        <w:rPr>
          <w:b/>
          <w:sz w:val="28"/>
          <w:szCs w:val="28"/>
        </w:rPr>
        <w:t xml:space="preserve">                                    </w:t>
      </w:r>
    </w:p>
    <w:sectPr w:rsidR="00CA25AE" w:rsidRPr="00B150B7" w:rsidSect="00BC7AA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508B5"/>
    <w:rsid w:val="002A686C"/>
    <w:rsid w:val="003508B5"/>
    <w:rsid w:val="00354627"/>
    <w:rsid w:val="004176CF"/>
    <w:rsid w:val="004329EC"/>
    <w:rsid w:val="00505A38"/>
    <w:rsid w:val="00521959"/>
    <w:rsid w:val="005C0CB5"/>
    <w:rsid w:val="005E3627"/>
    <w:rsid w:val="005F0A06"/>
    <w:rsid w:val="006202BC"/>
    <w:rsid w:val="006F6EFB"/>
    <w:rsid w:val="0072322F"/>
    <w:rsid w:val="007A761A"/>
    <w:rsid w:val="00816F12"/>
    <w:rsid w:val="00917990"/>
    <w:rsid w:val="00972627"/>
    <w:rsid w:val="009B364A"/>
    <w:rsid w:val="00B150B7"/>
    <w:rsid w:val="00BC7AA4"/>
    <w:rsid w:val="00C85204"/>
    <w:rsid w:val="00CA25AE"/>
    <w:rsid w:val="00CC4F9A"/>
    <w:rsid w:val="00D65E74"/>
    <w:rsid w:val="00D67392"/>
    <w:rsid w:val="00D90A32"/>
    <w:rsid w:val="00EE2337"/>
    <w:rsid w:val="00EF1C08"/>
    <w:rsid w:val="00F5481B"/>
    <w:rsid w:val="00F86AF5"/>
    <w:rsid w:val="00FA764B"/>
    <w:rsid w:val="00FB23B7"/>
    <w:rsid w:val="00FE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23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23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C0BBF-FD66-4089-9132-95514863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DryahlovVV</dc:creator>
  <cp:keywords/>
  <cp:lastModifiedBy>User</cp:lastModifiedBy>
  <cp:revision>2</cp:revision>
  <cp:lastPrinted>2014-02-18T06:14:00Z</cp:lastPrinted>
  <dcterms:created xsi:type="dcterms:W3CDTF">2018-11-20T15:25:00Z</dcterms:created>
  <dcterms:modified xsi:type="dcterms:W3CDTF">2018-11-20T15:25:00Z</dcterms:modified>
</cp:coreProperties>
</file>